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997C6" w14:textId="0CBF4E20" w:rsidR="00134584" w:rsidRPr="00057B9B" w:rsidRDefault="00630077" w:rsidP="00057B9B">
      <w:pPr>
        <w:autoSpaceDE w:val="0"/>
        <w:autoSpaceDN w:val="0"/>
        <w:adjustRightInd w:val="0"/>
        <w:jc w:val="right"/>
        <w:rPr>
          <w:i/>
          <w:sz w:val="22"/>
          <w:szCs w:val="22"/>
          <w:lang w:val="sq-AL"/>
        </w:rPr>
      </w:pPr>
      <w:r>
        <w:rPr>
          <w:i/>
          <w:sz w:val="22"/>
          <w:szCs w:val="22"/>
          <w:lang w:val="sq-AL"/>
        </w:rPr>
        <w:t xml:space="preserve">   </w:t>
      </w:r>
      <w:r w:rsidR="00BF2F55" w:rsidRPr="008938CE">
        <w:rPr>
          <w:i/>
          <w:sz w:val="22"/>
          <w:szCs w:val="22"/>
          <w:lang w:val="sq-AL"/>
        </w:rPr>
        <w:t>Tiran</w:t>
      </w:r>
      <w:r w:rsidR="00C54FA8" w:rsidRPr="008938CE">
        <w:rPr>
          <w:i/>
          <w:sz w:val="22"/>
          <w:szCs w:val="22"/>
          <w:lang w:val="sq-AL"/>
        </w:rPr>
        <w:t>ë</w:t>
      </w:r>
      <w:r w:rsidR="00BF2F55" w:rsidRPr="008938CE">
        <w:rPr>
          <w:i/>
          <w:sz w:val="22"/>
          <w:szCs w:val="22"/>
          <w:lang w:val="sq-AL"/>
        </w:rPr>
        <w:t xml:space="preserve">, </w:t>
      </w:r>
      <w:r w:rsidR="00A1467A">
        <w:rPr>
          <w:i/>
          <w:sz w:val="22"/>
          <w:szCs w:val="22"/>
          <w:lang w:val="sq-AL"/>
        </w:rPr>
        <w:t>27/04/</w:t>
      </w:r>
      <w:r w:rsidR="0037257F">
        <w:rPr>
          <w:i/>
          <w:sz w:val="22"/>
          <w:szCs w:val="22"/>
          <w:lang w:val="sq-AL"/>
        </w:rPr>
        <w:t>2022</w:t>
      </w:r>
    </w:p>
    <w:p w14:paraId="63AD38CC" w14:textId="77777777" w:rsidR="006E7F28" w:rsidRDefault="006E7F28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231F7A9B" w14:textId="77777777" w:rsidR="00A1467A" w:rsidRDefault="00A1467A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1CB190D0" w14:textId="77777777" w:rsidR="00A1467A" w:rsidRPr="00A42E70" w:rsidRDefault="00A1467A" w:rsidP="00A1467A">
      <w:pPr>
        <w:pStyle w:val="SLparagraph"/>
        <w:numPr>
          <w:ilvl w:val="0"/>
          <w:numId w:val="0"/>
        </w:numPr>
        <w:spacing w:after="80"/>
        <w:jc w:val="both"/>
        <w:rPr>
          <w:bCs/>
          <w:lang w:val="sq-AL"/>
        </w:rPr>
      </w:pPr>
      <w:r w:rsidRPr="00A42E70">
        <w:rPr>
          <w:b/>
          <w:bCs/>
          <w:lang w:val="sq-AL"/>
        </w:rPr>
        <w:t>Emri</w:t>
      </w:r>
      <w:r w:rsidRPr="00A42E70">
        <w:rPr>
          <w:bCs/>
          <w:lang w:val="sq-AL"/>
        </w:rPr>
        <w:t>:</w:t>
      </w:r>
      <w:r w:rsidRPr="00A42E70">
        <w:rPr>
          <w:bCs/>
          <w:lang w:val="sq-AL"/>
        </w:rPr>
        <w:tab/>
      </w:r>
      <w:r w:rsidRPr="00A42E70">
        <w:rPr>
          <w:bCs/>
          <w:lang w:val="sq-AL"/>
        </w:rPr>
        <w:tab/>
      </w:r>
      <w:r>
        <w:rPr>
          <w:bCs/>
          <w:lang w:val="sq-AL"/>
        </w:rPr>
        <w:tab/>
      </w:r>
      <w:r>
        <w:rPr>
          <w:bCs/>
          <w:lang w:val="sq-AL"/>
        </w:rPr>
        <w:tab/>
      </w:r>
      <w:r>
        <w:rPr>
          <w:bCs/>
          <w:lang w:val="sq-AL"/>
        </w:rPr>
        <w:tab/>
        <w:t>QENDRA YOUTH ACT</w:t>
      </w:r>
      <w:r w:rsidRPr="00A42E70">
        <w:rPr>
          <w:bCs/>
          <w:lang w:val="sq-AL"/>
        </w:rPr>
        <w:t xml:space="preserve"> </w:t>
      </w:r>
    </w:p>
    <w:p w14:paraId="630D4E0F" w14:textId="77777777" w:rsidR="00A1467A" w:rsidRPr="00A42E70" w:rsidRDefault="00A1467A" w:rsidP="00A1467A">
      <w:pPr>
        <w:spacing w:after="80"/>
        <w:jc w:val="both"/>
        <w:rPr>
          <w:bCs/>
        </w:rPr>
      </w:pPr>
      <w:r w:rsidRPr="00A42E70">
        <w:rPr>
          <w:b/>
          <w:bCs/>
        </w:rPr>
        <w:t>Adresa:</w:t>
      </w:r>
      <w:r w:rsidRPr="00A42E70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Cs/>
        </w:rPr>
        <w:t>Rruga e Kosovarëve, nr. 41, Tiranë</w:t>
      </w:r>
    </w:p>
    <w:p w14:paraId="10786EC4" w14:textId="77777777" w:rsidR="00A1467A" w:rsidRPr="00A42E70" w:rsidRDefault="00A1467A" w:rsidP="00A1467A">
      <w:pPr>
        <w:spacing w:after="80"/>
        <w:jc w:val="both"/>
        <w:rPr>
          <w:rStyle w:val="Hyperlink"/>
          <w:lang w:val="pt-BR"/>
        </w:rPr>
      </w:pPr>
      <w:r w:rsidRPr="00A42E70">
        <w:rPr>
          <w:b/>
          <w:bCs/>
        </w:rPr>
        <w:t>E-mail</w:t>
      </w:r>
      <w:r w:rsidRPr="00A42E70">
        <w:rPr>
          <w:bCs/>
        </w:rPr>
        <w:t xml:space="preserve">: </w:t>
      </w:r>
      <w:r w:rsidRPr="00A42E70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hyperlink r:id="rId8" w:history="1">
        <w:r w:rsidRPr="00FB7748">
          <w:rPr>
            <w:rStyle w:val="Hyperlink"/>
            <w:lang w:val="pt-BR"/>
          </w:rPr>
          <w:t>info@youthact.al</w:t>
        </w:r>
      </w:hyperlink>
    </w:p>
    <w:p w14:paraId="27AF7FD5" w14:textId="773E1C75" w:rsidR="00A1467A" w:rsidRDefault="00A1467A" w:rsidP="00A1467A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  <w:r w:rsidRPr="00A42E70">
        <w:rPr>
          <w:b/>
          <w:bCs/>
          <w:lang w:val="fr-FR"/>
        </w:rPr>
        <w:t>Afati i dorëzimit të ofertës</w:t>
      </w:r>
      <w:r>
        <w:rPr>
          <w:b/>
          <w:bCs/>
          <w:lang w:val="fr-FR"/>
        </w:rPr>
        <w:t>:</w:t>
      </w:r>
      <w:r>
        <w:rPr>
          <w:bCs/>
          <w:lang w:val="fr-FR"/>
        </w:rPr>
        <w:tab/>
      </w:r>
      <w:r>
        <w:rPr>
          <w:bCs/>
          <w:lang w:val="fr-FR"/>
        </w:rPr>
        <w:tab/>
        <w:t>09/05/2022</w:t>
      </w:r>
    </w:p>
    <w:p w14:paraId="19A323D7" w14:textId="77777777" w:rsidR="00A1467A" w:rsidRDefault="00A1467A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533E6B92" w14:textId="77777777" w:rsidR="00A1467A" w:rsidRDefault="00A1467A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153676BE" w14:textId="22A29BC4" w:rsidR="00921AE3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  <w:r>
        <w:rPr>
          <w:b/>
          <w:sz w:val="22"/>
          <w:szCs w:val="22"/>
          <w:lang w:val="sq-AL"/>
        </w:rPr>
        <w:t>Thirrje e hapur</w:t>
      </w:r>
    </w:p>
    <w:p w14:paraId="657626F8" w14:textId="2EB62E2D" w:rsidR="00921AE3" w:rsidRPr="0091634F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/>
          <w:i/>
          <w:sz w:val="22"/>
          <w:szCs w:val="22"/>
          <w:lang w:val="sq-AL"/>
        </w:rPr>
      </w:pPr>
      <w:r>
        <w:rPr>
          <w:b/>
          <w:i/>
          <w:sz w:val="22"/>
          <w:szCs w:val="22"/>
          <w:lang w:val="sq-AL"/>
        </w:rPr>
        <w:t>Angazhimi i një k</w:t>
      </w:r>
      <w:r w:rsidRPr="0091634F">
        <w:rPr>
          <w:b/>
          <w:i/>
          <w:sz w:val="22"/>
          <w:szCs w:val="22"/>
          <w:lang w:val="sq-AL"/>
        </w:rPr>
        <w:t>oordinator</w:t>
      </w:r>
      <w:r>
        <w:rPr>
          <w:b/>
          <w:i/>
          <w:sz w:val="22"/>
          <w:szCs w:val="22"/>
          <w:lang w:val="sq-AL"/>
        </w:rPr>
        <w:t>i</w:t>
      </w:r>
      <w:r w:rsidRPr="0091634F">
        <w:rPr>
          <w:b/>
          <w:i/>
          <w:sz w:val="22"/>
          <w:szCs w:val="22"/>
          <w:lang w:val="sq-AL"/>
        </w:rPr>
        <w:t xml:space="preserve"> lokal në kuadër të aktiviteteve të projektit</w:t>
      </w:r>
      <w:r>
        <w:rPr>
          <w:b/>
          <w:i/>
          <w:sz w:val="22"/>
          <w:szCs w:val="22"/>
          <w:lang w:val="sq-AL"/>
        </w:rPr>
        <w:t xml:space="preserve"> </w:t>
      </w:r>
      <w:r w:rsidRPr="00057B9B">
        <w:rPr>
          <w:b/>
          <w:i/>
          <w:sz w:val="22"/>
          <w:szCs w:val="22"/>
          <w:lang w:val="sq-AL"/>
        </w:rPr>
        <w:t>“</w:t>
      </w:r>
      <w:r w:rsidRPr="00057B9B">
        <w:rPr>
          <w:b/>
          <w:color w:val="222222"/>
          <w:sz w:val="22"/>
          <w:szCs w:val="22"/>
          <w:shd w:val="clear" w:color="auto" w:fill="FFFFFF"/>
          <w:lang w:val="sq-AL"/>
        </w:rPr>
        <w:t>Të rinjtë për turizmin e aventurës</w:t>
      </w:r>
      <w:r w:rsidRPr="00057B9B">
        <w:rPr>
          <w:sz w:val="22"/>
          <w:szCs w:val="22"/>
          <w:lang w:val="sq-AL"/>
        </w:rPr>
        <w:t>”</w:t>
      </w:r>
    </w:p>
    <w:p w14:paraId="00C1F108" w14:textId="77777777" w:rsidR="00921AE3" w:rsidRPr="008938CE" w:rsidRDefault="00921AE3" w:rsidP="00921AE3">
      <w:pPr>
        <w:autoSpaceDE w:val="0"/>
        <w:autoSpaceDN w:val="0"/>
        <w:adjustRightInd w:val="0"/>
        <w:spacing w:line="276" w:lineRule="auto"/>
        <w:ind w:left="1413"/>
        <w:jc w:val="both"/>
        <w:rPr>
          <w:sz w:val="22"/>
          <w:szCs w:val="22"/>
          <w:u w:val="single"/>
          <w:lang w:val="sq-AL"/>
        </w:rPr>
      </w:pPr>
    </w:p>
    <w:p w14:paraId="2B4879D4" w14:textId="77777777" w:rsidR="00921AE3" w:rsidRPr="00CC7B09" w:rsidRDefault="00921AE3" w:rsidP="00921AE3">
      <w:pPr>
        <w:shd w:val="clear" w:color="auto" w:fill="FFFFFF"/>
        <w:jc w:val="both"/>
        <w:rPr>
          <w:b/>
          <w:bCs/>
          <w:sz w:val="22"/>
          <w:szCs w:val="22"/>
          <w:u w:val="single"/>
          <w:lang w:val="sq-AL"/>
        </w:rPr>
      </w:pPr>
      <w:bookmarkStart w:id="0" w:name="_Hlk100585072"/>
      <w:r w:rsidRPr="00CC7B09">
        <w:rPr>
          <w:b/>
          <w:bCs/>
          <w:sz w:val="22"/>
          <w:szCs w:val="22"/>
          <w:u w:val="single"/>
          <w:lang w:val="sq-AL"/>
        </w:rPr>
        <w:t>Hyrje</w:t>
      </w:r>
    </w:p>
    <w:p w14:paraId="16767D28" w14:textId="46D1B778" w:rsidR="00921AE3" w:rsidRPr="00057B9B" w:rsidRDefault="00921AE3" w:rsidP="00921AE3">
      <w:pPr>
        <w:shd w:val="clear" w:color="auto" w:fill="FFFFFF"/>
        <w:jc w:val="both"/>
        <w:rPr>
          <w:color w:val="000000"/>
          <w:sz w:val="22"/>
          <w:szCs w:val="22"/>
          <w:shd w:val="clear" w:color="auto" w:fill="FFFFFF"/>
          <w:lang w:val="sq-AL"/>
        </w:rPr>
      </w:pPr>
      <w:r w:rsidRPr="00057B9B">
        <w:rPr>
          <w:sz w:val="22"/>
          <w:szCs w:val="22"/>
          <w:lang w:val="sq-AL"/>
        </w:rPr>
        <w:t xml:space="preserve">Qendra </w:t>
      </w:r>
      <w:r w:rsidRPr="00CD343E">
        <w:rPr>
          <w:sz w:val="22"/>
          <w:szCs w:val="22"/>
          <w:lang w:val="sq-AL"/>
        </w:rPr>
        <w:t>Youth Act</w:t>
      </w:r>
      <w:r w:rsidRPr="00057B9B">
        <w:rPr>
          <w:sz w:val="22"/>
          <w:szCs w:val="22"/>
          <w:lang w:val="sq-AL"/>
        </w:rPr>
        <w:t xml:space="preserve">, në mbështetje nga Programi i Kombeve të Bashkuara për Zhvillim (UNDP), është angazhuar në zbatimin e projektit </w:t>
      </w:r>
      <w:r w:rsidRPr="00057B9B">
        <w:rPr>
          <w:b/>
          <w:i/>
          <w:sz w:val="22"/>
          <w:szCs w:val="22"/>
          <w:lang w:val="sq-AL"/>
        </w:rPr>
        <w:t>“</w:t>
      </w:r>
      <w:r w:rsidRPr="00057B9B">
        <w:rPr>
          <w:b/>
          <w:color w:val="222222"/>
          <w:sz w:val="22"/>
          <w:szCs w:val="22"/>
          <w:shd w:val="clear" w:color="auto" w:fill="FFFFFF"/>
          <w:lang w:val="sq-AL"/>
        </w:rPr>
        <w:t>Të rinjtë për turizmin e aventurës</w:t>
      </w:r>
      <w:r w:rsidRPr="00057B9B">
        <w:rPr>
          <w:sz w:val="22"/>
          <w:szCs w:val="22"/>
          <w:lang w:val="sq-AL"/>
        </w:rPr>
        <w:t xml:space="preserve">”, financuar nga programet e BE-së i cili fillon më datë 11 Prill 2022 dhe mbaron më 10 </w:t>
      </w:r>
      <w:r w:rsidRPr="00921AE3">
        <w:rPr>
          <w:sz w:val="22"/>
          <w:szCs w:val="22"/>
          <w:lang w:val="sq-AL"/>
        </w:rPr>
        <w:t xml:space="preserve">Dhjetor </w:t>
      </w:r>
      <w:r>
        <w:rPr>
          <w:sz w:val="22"/>
          <w:szCs w:val="22"/>
          <w:lang w:val="sq-AL"/>
        </w:rPr>
        <w:t>2022. Projekti</w:t>
      </w:r>
      <w:r w:rsidRPr="00921AE3">
        <w:rPr>
          <w:color w:val="000000"/>
          <w:sz w:val="22"/>
          <w:szCs w:val="22"/>
          <w:shd w:val="clear" w:color="auto" w:fill="FFFFFF"/>
          <w:lang w:val="sq-AL"/>
        </w:rPr>
        <w:t xml:space="preserve"> synon të mbrojë</w:t>
      </w:r>
      <w:r w:rsidRPr="00057B9B">
        <w:rPr>
          <w:color w:val="000000"/>
          <w:sz w:val="22"/>
          <w:szCs w:val="22"/>
          <w:shd w:val="clear" w:color="auto" w:fill="FFFFFF"/>
          <w:lang w:val="sq-AL"/>
        </w:rPr>
        <w:t xml:space="preserve"> e të zhvillojë destinacionet turistike të bashkisë Kukës duke promovuar turizmin e aventurës si një trend për të rinjtë dhe jo vetëm. Projekti synon promovimin e turizmit në tërësi përmes guidës turistike të qarkut Kukës si dhe turizmin e aventurës në disa pika turistike të Kukësit. Virtual </w:t>
      </w:r>
      <w:r w:rsidRPr="00CD343E">
        <w:rPr>
          <w:color w:val="000000"/>
          <w:sz w:val="22"/>
          <w:szCs w:val="22"/>
          <w:shd w:val="clear" w:color="auto" w:fill="FFFFFF"/>
          <w:lang w:val="sq-AL"/>
        </w:rPr>
        <w:t>Tour</w:t>
      </w:r>
      <w:r w:rsidRPr="00057B9B">
        <w:rPr>
          <w:color w:val="000000"/>
          <w:sz w:val="22"/>
          <w:szCs w:val="22"/>
          <w:shd w:val="clear" w:color="auto" w:fill="FFFFFF"/>
          <w:lang w:val="sq-AL"/>
        </w:rPr>
        <w:t>, eksplorimi në terren dhe faqet zyrtare të EYCA do të jenë elementët kryesorë të cilët do të luajnë një rol të rëndësishëm në promovim. Gjithashtu, një strategji e menaxhimit të mirë dhe me efikasitet do të garantojë një zhvillim të qëndrueshëm e fitimprurës.</w:t>
      </w:r>
      <w:r>
        <w:rPr>
          <w:color w:val="000000"/>
          <w:sz w:val="22"/>
          <w:szCs w:val="22"/>
          <w:shd w:val="clear" w:color="auto" w:fill="FFFFFF"/>
          <w:lang w:val="sq-AL"/>
        </w:rPr>
        <w:t xml:space="preserve"> </w:t>
      </w:r>
      <w:r w:rsidRPr="00057B9B">
        <w:rPr>
          <w:color w:val="000000"/>
          <w:sz w:val="22"/>
          <w:szCs w:val="22"/>
          <w:lang w:val="sq-AL"/>
        </w:rPr>
        <w:t xml:space="preserve">Nga ana tjetër, aktivitetet dhe sipërmarrjet e lidhura me to do të jenë në interes të publikut dhe të vetë të rinjve. </w:t>
      </w:r>
    </w:p>
    <w:bookmarkEnd w:id="0"/>
    <w:p w14:paraId="5AAC1CEB" w14:textId="77777777" w:rsidR="00921AE3" w:rsidRPr="00057B9B" w:rsidRDefault="00921AE3" w:rsidP="00921AE3">
      <w:pPr>
        <w:rPr>
          <w:sz w:val="22"/>
          <w:szCs w:val="22"/>
          <w:lang w:val="sq-AL"/>
        </w:rPr>
      </w:pPr>
    </w:p>
    <w:p w14:paraId="17DE3A1A" w14:textId="77777777" w:rsidR="00921AE3" w:rsidRPr="00CC7B09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 xml:space="preserve">Objekti: </w:t>
      </w:r>
    </w:p>
    <w:p w14:paraId="4367C79E" w14:textId="1E1630D1" w:rsidR="00921AE3" w:rsidRPr="00C93E0B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2"/>
          <w:szCs w:val="22"/>
          <w:lang w:val="sq-AL"/>
        </w:rPr>
      </w:pPr>
      <w:r>
        <w:rPr>
          <w:bCs/>
          <w:iCs/>
          <w:sz w:val="22"/>
          <w:szCs w:val="22"/>
          <w:lang w:val="sq-AL"/>
        </w:rPr>
        <w:t>Angazhimi i një koordinatori l</w:t>
      </w:r>
      <w:r w:rsidRPr="00C93E0B">
        <w:rPr>
          <w:bCs/>
          <w:iCs/>
          <w:sz w:val="22"/>
          <w:szCs w:val="22"/>
          <w:lang w:val="sq-AL"/>
        </w:rPr>
        <w:t>okal në kuadër të aktiviteteve të projektit</w:t>
      </w:r>
      <w:r>
        <w:rPr>
          <w:bCs/>
          <w:iCs/>
          <w:sz w:val="22"/>
          <w:szCs w:val="22"/>
          <w:lang w:val="sq-AL"/>
        </w:rPr>
        <w:t>.</w:t>
      </w:r>
    </w:p>
    <w:p w14:paraId="7F61DFDF" w14:textId="77777777" w:rsidR="00921AE3" w:rsidRPr="00057B9B" w:rsidRDefault="00921AE3" w:rsidP="00921AE3">
      <w:pPr>
        <w:autoSpaceDE w:val="0"/>
        <w:autoSpaceDN w:val="0"/>
        <w:adjustRightInd w:val="0"/>
        <w:spacing w:line="276" w:lineRule="auto"/>
        <w:ind w:left="1413" w:hanging="1410"/>
        <w:jc w:val="both"/>
        <w:rPr>
          <w:sz w:val="22"/>
          <w:szCs w:val="22"/>
          <w:lang w:val="sq-AL"/>
        </w:rPr>
      </w:pPr>
    </w:p>
    <w:p w14:paraId="68D6684B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 xml:space="preserve">Qëllimi i pozicionit: </w:t>
      </w:r>
    </w:p>
    <w:p w14:paraId="046BEFDF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Një koordinator lokal do të angazhohet dhe do të mbikëqyrë zbatimin lokal të aktiviteteve të projektit dhe të rezultateve të parashikuara në të.</w:t>
      </w:r>
    </w:p>
    <w:p w14:paraId="3BDE03B2" w14:textId="77777777" w:rsidR="00921AE3" w:rsidRDefault="00921AE3" w:rsidP="00921AE3">
      <w:pPr>
        <w:pStyle w:val="ListParagraph"/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4F409AA8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 xml:space="preserve">Kohëzgjatja e kontratës: </w:t>
      </w:r>
    </w:p>
    <w:p w14:paraId="7C79F472" w14:textId="77777777" w:rsidR="00921AE3" w:rsidRDefault="00921AE3" w:rsidP="00921AE3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 w:rsidRPr="00402B5B">
        <w:rPr>
          <w:sz w:val="22"/>
          <w:szCs w:val="22"/>
          <w:lang w:val="sq-AL"/>
        </w:rPr>
        <w:t>Muaj</w:t>
      </w:r>
    </w:p>
    <w:p w14:paraId="6DA3BC50" w14:textId="77777777" w:rsidR="00921AE3" w:rsidRPr="00402B5B" w:rsidRDefault="00921AE3" w:rsidP="00921AE3">
      <w:pPr>
        <w:pStyle w:val="ListParagraph"/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3D7C2F7D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>Detyrat dhe p</w:t>
      </w:r>
      <w:r>
        <w:rPr>
          <w:b/>
          <w:bCs/>
          <w:sz w:val="22"/>
          <w:szCs w:val="22"/>
          <w:u w:val="single"/>
          <w:lang w:val="sq-AL"/>
        </w:rPr>
        <w:t>ë</w:t>
      </w:r>
      <w:r w:rsidRPr="00CC7B09">
        <w:rPr>
          <w:b/>
          <w:bCs/>
          <w:sz w:val="22"/>
          <w:szCs w:val="22"/>
          <w:u w:val="single"/>
          <w:lang w:val="sq-AL"/>
        </w:rPr>
        <w:t>rgjegj</w:t>
      </w:r>
      <w:r>
        <w:rPr>
          <w:b/>
          <w:bCs/>
          <w:sz w:val="22"/>
          <w:szCs w:val="22"/>
          <w:u w:val="single"/>
          <w:lang w:val="sq-AL"/>
        </w:rPr>
        <w:t>ë</w:t>
      </w:r>
      <w:r w:rsidRPr="00CC7B09">
        <w:rPr>
          <w:b/>
          <w:bCs/>
          <w:sz w:val="22"/>
          <w:szCs w:val="22"/>
          <w:u w:val="single"/>
          <w:lang w:val="sq-AL"/>
        </w:rPr>
        <w:t>sit</w:t>
      </w:r>
      <w:r>
        <w:rPr>
          <w:b/>
          <w:bCs/>
          <w:sz w:val="22"/>
          <w:szCs w:val="22"/>
          <w:u w:val="single"/>
          <w:lang w:val="sq-AL"/>
        </w:rPr>
        <w:t>ë</w:t>
      </w:r>
    </w:p>
    <w:p w14:paraId="6036B3F0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t</w:t>
      </w:r>
      <w:r w:rsidRPr="00057B9B">
        <w:rPr>
          <w:sz w:val="22"/>
          <w:szCs w:val="22"/>
          <w:lang w:val="sq-AL"/>
        </w:rPr>
        <w:t xml:space="preserve">ë identifikojë </w:t>
      </w:r>
      <w:r w:rsidRPr="00CD343E">
        <w:rPr>
          <w:sz w:val="22"/>
          <w:szCs w:val="22"/>
          <w:lang w:val="sq-AL"/>
        </w:rPr>
        <w:t>target</w:t>
      </w:r>
      <w:r w:rsidRPr="00057B9B">
        <w:rPr>
          <w:sz w:val="22"/>
          <w:szCs w:val="22"/>
          <w:lang w:val="sq-AL"/>
        </w:rPr>
        <w:t xml:space="preserve"> grupin e të rinjve</w:t>
      </w:r>
      <w:r>
        <w:rPr>
          <w:sz w:val="22"/>
          <w:szCs w:val="22"/>
          <w:lang w:val="sq-AL"/>
        </w:rPr>
        <w:t xml:space="preserve"> pjesëmarrës në projekt;</w:t>
      </w:r>
    </w:p>
    <w:p w14:paraId="2DA1DCC0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kontribuojë në organizimin e aktiviteteve lokale në kuadër të projektit duke garantuar cilësinë e tyre;</w:t>
      </w:r>
    </w:p>
    <w:p w14:paraId="359E6E11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koordinojë punën për identifikimin e shtigjeve turistike;</w:t>
      </w:r>
    </w:p>
    <w:p w14:paraId="19F1647C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angazhohet në promovimin turistik të qytetit të Kukësit</w:t>
      </w:r>
      <w:r>
        <w:rPr>
          <w:sz w:val="22"/>
          <w:szCs w:val="22"/>
          <w:lang w:val="sq-AL"/>
        </w:rPr>
        <w:t>;</w:t>
      </w:r>
    </w:p>
    <w:p w14:paraId="5CA8A882" w14:textId="22B44E42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koordinojë punën me bashkëpunëtorët e projekti</w:t>
      </w:r>
      <w:r>
        <w:rPr>
          <w:sz w:val="22"/>
          <w:szCs w:val="22"/>
          <w:lang w:val="sq-AL"/>
        </w:rPr>
        <w:t>t;</w:t>
      </w:r>
    </w:p>
    <w:p w14:paraId="4D557DA9" w14:textId="77777777" w:rsidR="00921AE3" w:rsidRPr="00CC7B09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të përgatisë raporte mujore të punës së kryer dhe raporte specifike për aktivitete të posaçme;</w:t>
      </w:r>
    </w:p>
    <w:p w14:paraId="63C28E97" w14:textId="77777777" w:rsidR="00921AE3" w:rsidRDefault="00921AE3" w:rsidP="00921AE3">
      <w:p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39E51AA9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>Kualifikimi dhe eksperienca:</w:t>
      </w:r>
    </w:p>
    <w:p w14:paraId="253C9D23" w14:textId="77777777" w:rsidR="00921AE3" w:rsidRPr="00CC7B09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ketë eksperiencë në aktivitete rinore, komunitare e gjithëpërfshirëse;</w:t>
      </w:r>
    </w:p>
    <w:p w14:paraId="21651618" w14:textId="77777777" w:rsidR="00921AE3" w:rsidRPr="00402B5B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60"/>
        <w:ind w:left="180" w:hanging="180"/>
        <w:jc w:val="both"/>
        <w:rPr>
          <w:color w:val="000000"/>
          <w:sz w:val="22"/>
          <w:szCs w:val="22"/>
          <w:lang w:val="sq-AL"/>
        </w:rPr>
      </w:pPr>
      <w:r w:rsidRPr="00402B5B">
        <w:rPr>
          <w:sz w:val="22"/>
          <w:szCs w:val="22"/>
          <w:lang w:val="sq-AL"/>
        </w:rPr>
        <w:t>Të ketë aftësi organizative dhe komunikues</w:t>
      </w:r>
      <w:r>
        <w:rPr>
          <w:sz w:val="22"/>
          <w:szCs w:val="22"/>
          <w:lang w:val="sq-AL"/>
        </w:rPr>
        <w:t>e.</w:t>
      </w:r>
    </w:p>
    <w:p w14:paraId="3E0D4A0C" w14:textId="77777777" w:rsidR="00921AE3" w:rsidRPr="00402B5B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60"/>
        <w:ind w:left="180" w:hanging="180"/>
        <w:jc w:val="both"/>
        <w:rPr>
          <w:color w:val="000000"/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Janë të inkurajuara dhe të preferuara aplikimet nga banorët e qytetit të Kukësit.</w:t>
      </w:r>
    </w:p>
    <w:p w14:paraId="1EDE7219" w14:textId="77777777" w:rsidR="00921AE3" w:rsidRDefault="00921AE3" w:rsidP="00921AE3">
      <w:p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56CBE459" w14:textId="77777777" w:rsidR="00921AE3" w:rsidRPr="00201461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sq-AL"/>
        </w:rPr>
      </w:pPr>
      <w:r w:rsidRPr="00201461">
        <w:rPr>
          <w:b/>
          <w:bCs/>
          <w:sz w:val="22"/>
          <w:szCs w:val="22"/>
          <w:lang w:val="sq-AL"/>
        </w:rPr>
        <w:t>Dokumentat e nevojshëm për aplikim:</w:t>
      </w:r>
    </w:p>
    <w:p w14:paraId="67041E2B" w14:textId="77777777" w:rsidR="00921AE3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CV e aplikantit;</w:t>
      </w:r>
    </w:p>
    <w:p w14:paraId="240650C8" w14:textId="77777777" w:rsidR="00921AE3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Shprehje interesi;</w:t>
      </w:r>
    </w:p>
    <w:p w14:paraId="2155D77C" w14:textId="77777777" w:rsidR="00921AE3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2 letra reference;</w:t>
      </w:r>
    </w:p>
    <w:p w14:paraId="7ECF99B8" w14:textId="77777777" w:rsidR="00921AE3" w:rsidRDefault="00921AE3" w:rsidP="00921AE3">
      <w:pPr>
        <w:spacing w:line="276" w:lineRule="auto"/>
        <w:rPr>
          <w:sz w:val="22"/>
          <w:szCs w:val="22"/>
          <w:lang w:val="sq-AL"/>
        </w:rPr>
      </w:pPr>
    </w:p>
    <w:p w14:paraId="63CBA868" w14:textId="54CAB174" w:rsidR="009B1A87" w:rsidRPr="00057B9B" w:rsidRDefault="00921AE3" w:rsidP="00921AE3">
      <w:pPr>
        <w:spacing w:line="276" w:lineRule="auto"/>
        <w:rPr>
          <w:b/>
          <w:bCs/>
          <w:sz w:val="22"/>
          <w:szCs w:val="22"/>
          <w:lang w:val="sq-AL"/>
        </w:rPr>
      </w:pPr>
      <w:r>
        <w:rPr>
          <w:sz w:val="22"/>
          <w:szCs w:val="22"/>
          <w:lang w:val="sq-AL"/>
        </w:rPr>
        <w:t xml:space="preserve">Aplikimi të dërgohet në adresën </w:t>
      </w:r>
      <w:hyperlink r:id="rId9" w:history="1">
        <w:r w:rsidRPr="002B3452">
          <w:rPr>
            <w:rStyle w:val="Hyperlink"/>
            <w:sz w:val="22"/>
            <w:szCs w:val="22"/>
            <w:lang w:val="sq-AL"/>
          </w:rPr>
          <w:t>info@youthact.al</w:t>
        </w:r>
      </w:hyperlink>
      <w:r>
        <w:rPr>
          <w:sz w:val="22"/>
          <w:szCs w:val="22"/>
          <w:lang w:val="sq-AL"/>
        </w:rPr>
        <w:t xml:space="preserve"> brenda datës </w:t>
      </w:r>
      <w:r w:rsidR="00A1467A">
        <w:rPr>
          <w:sz w:val="22"/>
          <w:szCs w:val="22"/>
          <w:lang w:val="sq-AL"/>
        </w:rPr>
        <w:t>09/05</w:t>
      </w:r>
      <w:r>
        <w:rPr>
          <w:sz w:val="22"/>
          <w:szCs w:val="22"/>
          <w:lang w:val="sq-AL"/>
        </w:rPr>
        <w:t>/2022.</w:t>
      </w:r>
    </w:p>
    <w:sectPr w:rsidR="009B1A87" w:rsidRPr="00057B9B" w:rsidSect="006E7F28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91752" w14:textId="77777777" w:rsidR="00A0185E" w:rsidRDefault="00A0185E" w:rsidP="00E929DC">
      <w:r>
        <w:separator/>
      </w:r>
    </w:p>
  </w:endnote>
  <w:endnote w:type="continuationSeparator" w:id="0">
    <w:p w14:paraId="148439B7" w14:textId="77777777" w:rsidR="00A0185E" w:rsidRDefault="00A0185E" w:rsidP="00E92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e Serif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1BA0F" w14:textId="77777777" w:rsidR="00464540" w:rsidRDefault="00464540" w:rsidP="008938CE">
    <w:pPr>
      <w:pStyle w:val="Footer"/>
      <w:rPr>
        <w:b/>
        <w:noProof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8C2A9EE" wp14:editId="7EFDD3B8">
          <wp:simplePos x="0" y="0"/>
          <wp:positionH relativeFrom="column">
            <wp:posOffset>4972050</wp:posOffset>
          </wp:positionH>
          <wp:positionV relativeFrom="paragraph">
            <wp:posOffset>123190</wp:posOffset>
          </wp:positionV>
          <wp:extent cx="1181100" cy="866775"/>
          <wp:effectExtent l="0" t="0" r="0" b="0"/>
          <wp:wrapSquare wrapText="bothSides"/>
          <wp:docPr id="4" name="Picture 1" descr="Z:\Logo institute dhe letra me koke\logo youthact\LOGO-YOUTHACT++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o institute dhe letra me koke\logo youthact\LOGO-YOUTHACT++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000000"/>
      </w:rPr>
      <w:t>___________________________________________________________________________</w:t>
    </w:r>
  </w:p>
  <w:p w14:paraId="67FB9F13" w14:textId="77777777" w:rsidR="00464540" w:rsidRPr="00CE334D" w:rsidRDefault="00464540" w:rsidP="008938CE">
    <w:pPr>
      <w:pStyle w:val="Header"/>
      <w:rPr>
        <w:i/>
      </w:rPr>
    </w:pPr>
    <w:r w:rsidRPr="00CE334D">
      <w:rPr>
        <w:i/>
      </w:rPr>
      <w:t>Lëvizim së</w:t>
    </w:r>
    <w:r>
      <w:rPr>
        <w:i/>
      </w:rPr>
      <w:t xml:space="preserve"> </w:t>
    </w:r>
    <w:r w:rsidRPr="00CE334D">
      <w:rPr>
        <w:i/>
      </w:rPr>
      <w:t>bashku drejt aktivizmit rinor</w:t>
    </w:r>
    <w:r>
      <w:rPr>
        <w:i/>
      </w:rPr>
      <w:t xml:space="preserve"> – Qendra Youth Act</w:t>
    </w:r>
  </w:p>
  <w:p w14:paraId="3B127CA3" w14:textId="77777777" w:rsidR="00464540" w:rsidRDefault="00464540" w:rsidP="008938CE">
    <w:pPr>
      <w:pStyle w:val="Footer"/>
    </w:pPr>
  </w:p>
  <w:p w14:paraId="4F443FCC" w14:textId="77777777" w:rsidR="00464540" w:rsidRPr="00924ACA" w:rsidRDefault="00464540" w:rsidP="008938CE">
    <w:pPr>
      <w:pStyle w:val="Footer"/>
      <w:rPr>
        <w:szCs w:val="20"/>
      </w:rPr>
    </w:pPr>
  </w:p>
  <w:p w14:paraId="08505300" w14:textId="77777777" w:rsidR="00464540" w:rsidRPr="00A2320A" w:rsidRDefault="00464540" w:rsidP="008938CE">
    <w:pPr>
      <w:jc w:val="center"/>
      <w:rPr>
        <w:rFonts w:asciiTheme="minorHAnsi" w:hAnsiTheme="minorHAnsi"/>
        <w:b/>
        <w:sz w:val="20"/>
        <w:szCs w:val="20"/>
      </w:rPr>
    </w:pPr>
  </w:p>
  <w:p w14:paraId="0C8CCAF8" w14:textId="77777777" w:rsidR="00464540" w:rsidRDefault="004645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1E31" w14:textId="5F834DE8" w:rsidR="00464540" w:rsidRDefault="006E7F28" w:rsidP="00A2320A">
    <w:pPr>
      <w:jc w:val="center"/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b/>
        <w:sz w:val="20"/>
        <w:szCs w:val="20"/>
      </w:rPr>
      <w:t>__________________________________________________________________________________________</w:t>
    </w:r>
  </w:p>
  <w:p w14:paraId="4B50B577" w14:textId="61C7A030" w:rsidR="006E7F28" w:rsidRPr="00A2320A" w:rsidRDefault="006E7F28" w:rsidP="00A2320A">
    <w:pPr>
      <w:jc w:val="center"/>
      <w:rPr>
        <w:rFonts w:asciiTheme="minorHAnsi" w:hAnsiTheme="minorHAnsi"/>
        <w:b/>
        <w:sz w:val="20"/>
        <w:szCs w:val="20"/>
      </w:rPr>
    </w:pPr>
    <w:r>
      <w:rPr>
        <w:noProof/>
        <w:color w:val="4F81BD" w:themeColor="accent1"/>
      </w:rPr>
      <w:drawing>
        <wp:inline distT="0" distB="0" distL="0" distR="0" wp14:anchorId="42594DBE" wp14:editId="40C07EC8">
          <wp:extent cx="5731510" cy="61785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9545F" w14:textId="77777777" w:rsidR="00A0185E" w:rsidRDefault="00A0185E" w:rsidP="00E929DC">
      <w:r>
        <w:separator/>
      </w:r>
    </w:p>
  </w:footnote>
  <w:footnote w:type="continuationSeparator" w:id="0">
    <w:p w14:paraId="42B68CEE" w14:textId="77777777" w:rsidR="00A0185E" w:rsidRDefault="00A0185E" w:rsidP="00E92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A187" w14:textId="77777777" w:rsidR="00464540" w:rsidRDefault="00464540" w:rsidP="008938CE">
    <w:pPr>
      <w:pStyle w:val="Header"/>
      <w:rPr>
        <w:noProof/>
      </w:rPr>
    </w:pPr>
    <w:r>
      <w:rPr>
        <w:rFonts w:ascii="Bree Serif" w:hAnsi="Bree Serif"/>
        <w:color w:val="C00000"/>
        <w:sz w:val="20"/>
        <w:szCs w:val="20"/>
      </w:rPr>
      <w:t xml:space="preserve">   </w:t>
    </w:r>
    <w:r>
      <w:rPr>
        <w:noProof/>
      </w:rPr>
      <w:drawing>
        <wp:inline distT="0" distB="0" distL="0" distR="0" wp14:anchorId="5AA11BD6" wp14:editId="71B5BC9A">
          <wp:extent cx="1066800" cy="1076325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276" t="33820" r="61806" b="42941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6411544F" wp14:editId="07DC37FD">
          <wp:extent cx="733425" cy="1257300"/>
          <wp:effectExtent l="19050" t="0" r="9525" b="0"/>
          <wp:docPr id="2" name="Picture 2" descr="Stema_e_Bashkisë_Korçë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a_e_Bashkisë_Korçë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 wp14:anchorId="265C9DDC" wp14:editId="4A20B632">
          <wp:extent cx="790575" cy="1466850"/>
          <wp:effectExtent l="19050" t="0" r="9525" b="0"/>
          <wp:docPr id="3" name="Picture 6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DP_memo_logo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3D375C8" w14:textId="77777777" w:rsidR="00464540" w:rsidRDefault="00464540" w:rsidP="008938CE">
    <w:pPr>
      <w:pStyle w:val="Header"/>
      <w:jc w:val="center"/>
      <w:rPr>
        <w:b/>
        <w:noProof/>
        <w:sz w:val="20"/>
        <w:szCs w:val="20"/>
      </w:rPr>
    </w:pPr>
    <w:r w:rsidRPr="00CF5F64">
      <w:rPr>
        <w:b/>
        <w:noProof/>
        <w:sz w:val="20"/>
        <w:szCs w:val="20"/>
      </w:rPr>
      <w:t>BASHKIA KORÇË</w:t>
    </w:r>
  </w:p>
  <w:p w14:paraId="725A6D45" w14:textId="77777777" w:rsidR="00464540" w:rsidRPr="00E03530" w:rsidRDefault="00464540" w:rsidP="008938CE">
    <w:pPr>
      <w:pStyle w:val="Header"/>
      <w:rPr>
        <w:rFonts w:ascii="Bree Serif" w:hAnsi="Bree Serif"/>
        <w:color w:val="C00000"/>
        <w:sz w:val="20"/>
        <w:szCs w:val="20"/>
      </w:rPr>
    </w:pPr>
    <w:r>
      <w:t>___________________________________________________________________________</w:t>
    </w:r>
    <w:r>
      <w:rPr>
        <w:rFonts w:ascii="Bree Serif" w:hAnsi="Bree Serif"/>
        <w:color w:val="C00000"/>
        <w:sz w:val="20"/>
        <w:szCs w:val="20"/>
      </w:rPr>
      <w:t xml:space="preserve">                                </w:t>
    </w:r>
  </w:p>
  <w:p w14:paraId="121ED453" w14:textId="77777777" w:rsidR="00464540" w:rsidRPr="008938CE" w:rsidRDefault="00464540" w:rsidP="008938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10DCC" w14:textId="62B6EA7B" w:rsidR="00464540" w:rsidRPr="006E7F28" w:rsidRDefault="006E7F28" w:rsidP="006E7F28">
    <w:pPr>
      <w:pStyle w:val="Header"/>
      <w:tabs>
        <w:tab w:val="left" w:pos="1635"/>
        <w:tab w:val="right" w:pos="9026"/>
      </w:tabs>
      <w:rPr>
        <w:noProof/>
      </w:rPr>
    </w:pPr>
    <w:r>
      <w:rPr>
        <w:noProof/>
      </w:rPr>
      <w:drawing>
        <wp:inline distT="0" distB="0" distL="0" distR="0" wp14:anchorId="748513B0" wp14:editId="01B5AD7F">
          <wp:extent cx="712731" cy="48805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83" cy="49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4540">
      <w:rPr>
        <w:rFonts w:ascii="Bree Serif" w:hAnsi="Bree Serif"/>
        <w:color w:val="C00000"/>
        <w:sz w:val="20"/>
        <w:szCs w:val="20"/>
      </w:rPr>
      <w:t xml:space="preserve">   </w:t>
    </w:r>
    <w:r w:rsidR="00464540">
      <w:rPr>
        <w:noProof/>
      </w:rPr>
      <w:t xml:space="preserve">                                               </w:t>
    </w:r>
    <w:r>
      <w:rPr>
        <w:noProof/>
      </w:rPr>
      <w:t xml:space="preserve">               </w:t>
    </w:r>
    <w:r w:rsidR="00464540">
      <w:rPr>
        <w:noProof/>
      </w:rPr>
      <w:t xml:space="preserve">        </w:t>
    </w:r>
    <w:r>
      <w:rPr>
        <w:noProof/>
      </w:rPr>
      <w:t xml:space="preserve">                  </w:t>
    </w:r>
    <w:r w:rsidR="00464540">
      <w:rPr>
        <w:noProof/>
      </w:rPr>
      <w:t xml:space="preserve">          </w:t>
    </w:r>
    <w:r>
      <w:rPr>
        <w:noProof/>
      </w:rPr>
      <w:drawing>
        <wp:inline distT="0" distB="0" distL="0" distR="0" wp14:anchorId="4788E131" wp14:editId="664B61CC">
          <wp:extent cx="1164653" cy="554073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145" cy="57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41BC">
      <w:rPr>
        <w:b/>
        <w:noProof/>
        <w:sz w:val="20"/>
        <w:szCs w:val="20"/>
      </w:rPr>
      <w:t xml:space="preserve">                                                                          </w:t>
    </w:r>
    <w:r w:rsidR="00464540">
      <w:t>________________________________________________________________________</w:t>
    </w:r>
    <w:r w:rsidR="00D13C01">
      <w:t>_</w:t>
    </w:r>
    <w:r>
      <w:t>__</w:t>
    </w:r>
  </w:p>
  <w:p w14:paraId="409B4385" w14:textId="77777777" w:rsidR="00464540" w:rsidRPr="00E03530" w:rsidRDefault="00464540" w:rsidP="00E929DC">
    <w:pPr>
      <w:pStyle w:val="Header"/>
      <w:rPr>
        <w:rFonts w:ascii="Bree Serif" w:hAnsi="Bree Serif"/>
        <w:color w:val="C00000"/>
        <w:sz w:val="20"/>
        <w:szCs w:val="20"/>
      </w:rPr>
    </w:pPr>
    <w:r>
      <w:rPr>
        <w:rFonts w:ascii="Bree Serif" w:hAnsi="Bree Serif"/>
        <w:color w:val="C00000"/>
        <w:sz w:val="20"/>
        <w:szCs w:val="20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7"/>
    <w:multiLevelType w:val="multilevel"/>
    <w:tmpl w:val="00000007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2715F0A"/>
    <w:multiLevelType w:val="hybridMultilevel"/>
    <w:tmpl w:val="8B18B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6E6C0F"/>
    <w:multiLevelType w:val="hybridMultilevel"/>
    <w:tmpl w:val="7438F0E8"/>
    <w:lvl w:ilvl="0" w:tplc="E4E4A5F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912B90"/>
    <w:multiLevelType w:val="multilevel"/>
    <w:tmpl w:val="01E0555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4F41149"/>
    <w:multiLevelType w:val="hybridMultilevel"/>
    <w:tmpl w:val="25CE977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B5001"/>
    <w:multiLevelType w:val="hybridMultilevel"/>
    <w:tmpl w:val="37F0678E"/>
    <w:lvl w:ilvl="0" w:tplc="8488CE4E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194F5D"/>
    <w:multiLevelType w:val="hybridMultilevel"/>
    <w:tmpl w:val="DF66FD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261EFD"/>
    <w:multiLevelType w:val="multilevel"/>
    <w:tmpl w:val="25D0F36E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</w:rPr>
    </w:lvl>
  </w:abstractNum>
  <w:abstractNum w:abstractNumId="9" w15:restartNumberingAfterBreak="0">
    <w:nsid w:val="2AEA7E01"/>
    <w:multiLevelType w:val="hybridMultilevel"/>
    <w:tmpl w:val="741A9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C6850"/>
    <w:multiLevelType w:val="hybridMultilevel"/>
    <w:tmpl w:val="45D6AD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D6AEC"/>
    <w:multiLevelType w:val="multilevel"/>
    <w:tmpl w:val="68B4553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09E6738"/>
    <w:multiLevelType w:val="hybridMultilevel"/>
    <w:tmpl w:val="1E4225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AA6535"/>
    <w:multiLevelType w:val="multilevel"/>
    <w:tmpl w:val="EC6A217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Lparagraph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5F82645"/>
    <w:multiLevelType w:val="hybridMultilevel"/>
    <w:tmpl w:val="D11488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7739E3"/>
    <w:multiLevelType w:val="hybridMultilevel"/>
    <w:tmpl w:val="B6BE268E"/>
    <w:lvl w:ilvl="0" w:tplc="9B36E7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9E1A43"/>
    <w:multiLevelType w:val="multilevel"/>
    <w:tmpl w:val="5BE61E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C3B5472"/>
    <w:multiLevelType w:val="hybridMultilevel"/>
    <w:tmpl w:val="30D23A5A"/>
    <w:lvl w:ilvl="0" w:tplc="FF924C1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35579"/>
    <w:multiLevelType w:val="hybridMultilevel"/>
    <w:tmpl w:val="20DE30AA"/>
    <w:lvl w:ilvl="0" w:tplc="8BCA297E">
      <w:numFmt w:val="bullet"/>
      <w:lvlText w:val="-"/>
      <w:lvlJc w:val="left"/>
      <w:pPr>
        <w:ind w:left="1440" w:hanging="360"/>
      </w:pPr>
      <w:rPr>
        <w:rFonts w:ascii="Georgia" w:eastAsia="Times New Roman" w:hAnsi="Georgia" w:cs="Aria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3333ED"/>
    <w:multiLevelType w:val="hybridMultilevel"/>
    <w:tmpl w:val="B2587EE0"/>
    <w:lvl w:ilvl="0" w:tplc="B0D0A3C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960BC6"/>
    <w:multiLevelType w:val="hybridMultilevel"/>
    <w:tmpl w:val="CEB22F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25E2192"/>
    <w:multiLevelType w:val="hybridMultilevel"/>
    <w:tmpl w:val="071E6462"/>
    <w:lvl w:ilvl="0" w:tplc="5A5E44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14D91"/>
    <w:multiLevelType w:val="hybridMultilevel"/>
    <w:tmpl w:val="D95C59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191A83"/>
    <w:multiLevelType w:val="hybridMultilevel"/>
    <w:tmpl w:val="B3684F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B4D5445"/>
    <w:multiLevelType w:val="hybridMultilevel"/>
    <w:tmpl w:val="6308965C"/>
    <w:lvl w:ilvl="0" w:tplc="8624BC6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F5BFE"/>
    <w:multiLevelType w:val="hybridMultilevel"/>
    <w:tmpl w:val="F0B4E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0C6F78"/>
    <w:multiLevelType w:val="hybridMultilevel"/>
    <w:tmpl w:val="B04270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E76E2B"/>
    <w:multiLevelType w:val="hybridMultilevel"/>
    <w:tmpl w:val="8FFA097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5B64132"/>
    <w:multiLevelType w:val="hybridMultilevel"/>
    <w:tmpl w:val="A1F002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C3357B"/>
    <w:multiLevelType w:val="hybridMultilevel"/>
    <w:tmpl w:val="BBE25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F8285A"/>
    <w:multiLevelType w:val="multilevel"/>
    <w:tmpl w:val="A2E6EC4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31" w15:restartNumberingAfterBreak="0">
    <w:nsid w:val="786A5F5C"/>
    <w:multiLevelType w:val="hybridMultilevel"/>
    <w:tmpl w:val="A1969248"/>
    <w:lvl w:ilvl="0" w:tplc="87F2ECD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A47C8F"/>
    <w:multiLevelType w:val="hybridMultilevel"/>
    <w:tmpl w:val="8AAA3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352152">
    <w:abstractNumId w:val="9"/>
  </w:num>
  <w:num w:numId="2" w16cid:durableId="328214066">
    <w:abstractNumId w:val="5"/>
  </w:num>
  <w:num w:numId="3" w16cid:durableId="1116408296">
    <w:abstractNumId w:val="3"/>
  </w:num>
  <w:num w:numId="4" w16cid:durableId="817576114">
    <w:abstractNumId w:val="18"/>
  </w:num>
  <w:num w:numId="5" w16cid:durableId="182675399">
    <w:abstractNumId w:val="15"/>
  </w:num>
  <w:num w:numId="6" w16cid:durableId="158619895">
    <w:abstractNumId w:val="28"/>
  </w:num>
  <w:num w:numId="7" w16cid:durableId="2103409012">
    <w:abstractNumId w:val="26"/>
  </w:num>
  <w:num w:numId="8" w16cid:durableId="1219509790">
    <w:abstractNumId w:val="20"/>
  </w:num>
  <w:num w:numId="9" w16cid:durableId="1876041388">
    <w:abstractNumId w:val="21"/>
  </w:num>
  <w:num w:numId="10" w16cid:durableId="2053914942">
    <w:abstractNumId w:val="23"/>
  </w:num>
  <w:num w:numId="11" w16cid:durableId="1433016752">
    <w:abstractNumId w:val="32"/>
  </w:num>
  <w:num w:numId="12" w16cid:durableId="1656713974">
    <w:abstractNumId w:val="14"/>
  </w:num>
  <w:num w:numId="13" w16cid:durableId="94790375">
    <w:abstractNumId w:val="10"/>
  </w:num>
  <w:num w:numId="14" w16cid:durableId="1465465560">
    <w:abstractNumId w:val="22"/>
  </w:num>
  <w:num w:numId="15" w16cid:durableId="781077475">
    <w:abstractNumId w:val="29"/>
  </w:num>
  <w:num w:numId="16" w16cid:durableId="422339051">
    <w:abstractNumId w:val="2"/>
  </w:num>
  <w:num w:numId="17" w16cid:durableId="650056934">
    <w:abstractNumId w:val="12"/>
  </w:num>
  <w:num w:numId="18" w16cid:durableId="1885215867">
    <w:abstractNumId w:val="25"/>
  </w:num>
  <w:num w:numId="19" w16cid:durableId="89745159">
    <w:abstractNumId w:val="27"/>
  </w:num>
  <w:num w:numId="20" w16cid:durableId="475100083">
    <w:abstractNumId w:val="7"/>
  </w:num>
  <w:num w:numId="21" w16cid:durableId="1179079901">
    <w:abstractNumId w:val="19"/>
  </w:num>
  <w:num w:numId="22" w16cid:durableId="1747216878">
    <w:abstractNumId w:val="16"/>
  </w:num>
  <w:num w:numId="23" w16cid:durableId="378745004">
    <w:abstractNumId w:val="8"/>
  </w:num>
  <w:num w:numId="24" w16cid:durableId="659115748">
    <w:abstractNumId w:val="30"/>
  </w:num>
  <w:num w:numId="25" w16cid:durableId="1275408733">
    <w:abstractNumId w:val="11"/>
  </w:num>
  <w:num w:numId="26" w16cid:durableId="11348298">
    <w:abstractNumId w:val="4"/>
  </w:num>
  <w:num w:numId="27" w16cid:durableId="1576236021">
    <w:abstractNumId w:val="6"/>
  </w:num>
  <w:num w:numId="28" w16cid:durableId="1118794737">
    <w:abstractNumId w:val="31"/>
  </w:num>
  <w:num w:numId="29" w16cid:durableId="1523477784">
    <w:abstractNumId w:val="17"/>
  </w:num>
  <w:num w:numId="30" w16cid:durableId="85004387">
    <w:abstractNumId w:val="24"/>
  </w:num>
  <w:num w:numId="31" w16cid:durableId="108056685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16B5"/>
    <w:rsid w:val="000013D8"/>
    <w:rsid w:val="0000168C"/>
    <w:rsid w:val="00034800"/>
    <w:rsid w:val="000370D5"/>
    <w:rsid w:val="00037F82"/>
    <w:rsid w:val="000411AE"/>
    <w:rsid w:val="000411E1"/>
    <w:rsid w:val="00046542"/>
    <w:rsid w:val="00047F02"/>
    <w:rsid w:val="00057AA8"/>
    <w:rsid w:val="00057B9B"/>
    <w:rsid w:val="00075BA9"/>
    <w:rsid w:val="00075D9F"/>
    <w:rsid w:val="000801FB"/>
    <w:rsid w:val="00084059"/>
    <w:rsid w:val="000852DF"/>
    <w:rsid w:val="000A60A8"/>
    <w:rsid w:val="000B02DF"/>
    <w:rsid w:val="000C4F03"/>
    <w:rsid w:val="000C5AC2"/>
    <w:rsid w:val="000D5D6D"/>
    <w:rsid w:val="000F12F1"/>
    <w:rsid w:val="000F195D"/>
    <w:rsid w:val="000F36EB"/>
    <w:rsid w:val="001138A8"/>
    <w:rsid w:val="00123388"/>
    <w:rsid w:val="00124348"/>
    <w:rsid w:val="001300E7"/>
    <w:rsid w:val="00134584"/>
    <w:rsid w:val="00135234"/>
    <w:rsid w:val="00135768"/>
    <w:rsid w:val="001445A9"/>
    <w:rsid w:val="00162967"/>
    <w:rsid w:val="00162CCC"/>
    <w:rsid w:val="001728D6"/>
    <w:rsid w:val="00177AEB"/>
    <w:rsid w:val="00184BAE"/>
    <w:rsid w:val="001908AC"/>
    <w:rsid w:val="00196B7F"/>
    <w:rsid w:val="001A4F2D"/>
    <w:rsid w:val="001A6382"/>
    <w:rsid w:val="001B021F"/>
    <w:rsid w:val="001B02D1"/>
    <w:rsid w:val="001B0C26"/>
    <w:rsid w:val="001B670D"/>
    <w:rsid w:val="001C2991"/>
    <w:rsid w:val="001C45B0"/>
    <w:rsid w:val="001D1785"/>
    <w:rsid w:val="001D226E"/>
    <w:rsid w:val="001D6A0B"/>
    <w:rsid w:val="001D6F0F"/>
    <w:rsid w:val="001E1755"/>
    <w:rsid w:val="001E4537"/>
    <w:rsid w:val="001E7B13"/>
    <w:rsid w:val="001E7BDE"/>
    <w:rsid w:val="001F7046"/>
    <w:rsid w:val="00201461"/>
    <w:rsid w:val="002033E1"/>
    <w:rsid w:val="0020701E"/>
    <w:rsid w:val="0021253E"/>
    <w:rsid w:val="002137B6"/>
    <w:rsid w:val="00213C07"/>
    <w:rsid w:val="0022212D"/>
    <w:rsid w:val="00222C1F"/>
    <w:rsid w:val="002232AF"/>
    <w:rsid w:val="002325D8"/>
    <w:rsid w:val="002438E6"/>
    <w:rsid w:val="002539CF"/>
    <w:rsid w:val="00273F36"/>
    <w:rsid w:val="00287ECD"/>
    <w:rsid w:val="00293575"/>
    <w:rsid w:val="00293FC9"/>
    <w:rsid w:val="002A217C"/>
    <w:rsid w:val="002A44C9"/>
    <w:rsid w:val="002C012D"/>
    <w:rsid w:val="002C21B2"/>
    <w:rsid w:val="002D2229"/>
    <w:rsid w:val="002E1BEF"/>
    <w:rsid w:val="002E22CC"/>
    <w:rsid w:val="002E2F85"/>
    <w:rsid w:val="002F13D4"/>
    <w:rsid w:val="002F79C0"/>
    <w:rsid w:val="003010A8"/>
    <w:rsid w:val="00303C18"/>
    <w:rsid w:val="00315306"/>
    <w:rsid w:val="00320F38"/>
    <w:rsid w:val="003253FD"/>
    <w:rsid w:val="00331193"/>
    <w:rsid w:val="0033662F"/>
    <w:rsid w:val="00340EE9"/>
    <w:rsid w:val="003410E7"/>
    <w:rsid w:val="00347BD8"/>
    <w:rsid w:val="00353AA0"/>
    <w:rsid w:val="00360CFF"/>
    <w:rsid w:val="0037257F"/>
    <w:rsid w:val="003755E9"/>
    <w:rsid w:val="0038320A"/>
    <w:rsid w:val="00390229"/>
    <w:rsid w:val="0039453D"/>
    <w:rsid w:val="003B2CB2"/>
    <w:rsid w:val="003B4304"/>
    <w:rsid w:val="003B6268"/>
    <w:rsid w:val="003C16F2"/>
    <w:rsid w:val="003C476A"/>
    <w:rsid w:val="003C69FB"/>
    <w:rsid w:val="003C6F15"/>
    <w:rsid w:val="003D3D75"/>
    <w:rsid w:val="003E5295"/>
    <w:rsid w:val="003E6567"/>
    <w:rsid w:val="003F0C74"/>
    <w:rsid w:val="003F14EB"/>
    <w:rsid w:val="003F1697"/>
    <w:rsid w:val="003F20EE"/>
    <w:rsid w:val="003F7861"/>
    <w:rsid w:val="0040351D"/>
    <w:rsid w:val="00411834"/>
    <w:rsid w:val="0042149D"/>
    <w:rsid w:val="0042612B"/>
    <w:rsid w:val="00433993"/>
    <w:rsid w:val="0043550E"/>
    <w:rsid w:val="00437CD3"/>
    <w:rsid w:val="00443845"/>
    <w:rsid w:val="0045574E"/>
    <w:rsid w:val="00456206"/>
    <w:rsid w:val="00462447"/>
    <w:rsid w:val="00463BEA"/>
    <w:rsid w:val="00464540"/>
    <w:rsid w:val="0047145A"/>
    <w:rsid w:val="00494826"/>
    <w:rsid w:val="004956EA"/>
    <w:rsid w:val="004A3BD0"/>
    <w:rsid w:val="004A42E6"/>
    <w:rsid w:val="004A4686"/>
    <w:rsid w:val="004B36F1"/>
    <w:rsid w:val="004C4E0A"/>
    <w:rsid w:val="004C7D60"/>
    <w:rsid w:val="004D0A53"/>
    <w:rsid w:val="004E210E"/>
    <w:rsid w:val="004E358C"/>
    <w:rsid w:val="004E52B6"/>
    <w:rsid w:val="004F7BF8"/>
    <w:rsid w:val="00500450"/>
    <w:rsid w:val="005014E2"/>
    <w:rsid w:val="005079D1"/>
    <w:rsid w:val="00527D08"/>
    <w:rsid w:val="00532B02"/>
    <w:rsid w:val="00536310"/>
    <w:rsid w:val="005376FE"/>
    <w:rsid w:val="0054539C"/>
    <w:rsid w:val="00550C44"/>
    <w:rsid w:val="00557678"/>
    <w:rsid w:val="00561678"/>
    <w:rsid w:val="00563096"/>
    <w:rsid w:val="00563E06"/>
    <w:rsid w:val="00573A8D"/>
    <w:rsid w:val="00573E4C"/>
    <w:rsid w:val="00580689"/>
    <w:rsid w:val="005A18BC"/>
    <w:rsid w:val="005A6B3D"/>
    <w:rsid w:val="005A77EF"/>
    <w:rsid w:val="005B644A"/>
    <w:rsid w:val="005B68B0"/>
    <w:rsid w:val="005D4AB1"/>
    <w:rsid w:val="005D55C8"/>
    <w:rsid w:val="005E2F0D"/>
    <w:rsid w:val="005E760F"/>
    <w:rsid w:val="005F6946"/>
    <w:rsid w:val="005F7B5F"/>
    <w:rsid w:val="0060508E"/>
    <w:rsid w:val="0060723D"/>
    <w:rsid w:val="00611F2A"/>
    <w:rsid w:val="00630077"/>
    <w:rsid w:val="006344EE"/>
    <w:rsid w:val="00640D48"/>
    <w:rsid w:val="006512BA"/>
    <w:rsid w:val="00663F14"/>
    <w:rsid w:val="00664914"/>
    <w:rsid w:val="00672461"/>
    <w:rsid w:val="00673D37"/>
    <w:rsid w:val="00677AAE"/>
    <w:rsid w:val="00687FCB"/>
    <w:rsid w:val="00694707"/>
    <w:rsid w:val="006A03CC"/>
    <w:rsid w:val="006A7DEA"/>
    <w:rsid w:val="006C10A2"/>
    <w:rsid w:val="006D3829"/>
    <w:rsid w:val="006E0EF3"/>
    <w:rsid w:val="006E1CE2"/>
    <w:rsid w:val="006E7F28"/>
    <w:rsid w:val="006F0A17"/>
    <w:rsid w:val="006F3E88"/>
    <w:rsid w:val="006F6D86"/>
    <w:rsid w:val="00700049"/>
    <w:rsid w:val="00711FD5"/>
    <w:rsid w:val="00713404"/>
    <w:rsid w:val="007159D6"/>
    <w:rsid w:val="00717F35"/>
    <w:rsid w:val="00721F34"/>
    <w:rsid w:val="00727A06"/>
    <w:rsid w:val="0074756C"/>
    <w:rsid w:val="00750D1C"/>
    <w:rsid w:val="00752A9C"/>
    <w:rsid w:val="00763972"/>
    <w:rsid w:val="0076527F"/>
    <w:rsid w:val="00765B67"/>
    <w:rsid w:val="00765DF1"/>
    <w:rsid w:val="00775927"/>
    <w:rsid w:val="0077736B"/>
    <w:rsid w:val="0079026F"/>
    <w:rsid w:val="0079061E"/>
    <w:rsid w:val="007913DC"/>
    <w:rsid w:val="007A412C"/>
    <w:rsid w:val="007A5E5E"/>
    <w:rsid w:val="007A71A8"/>
    <w:rsid w:val="007B24B3"/>
    <w:rsid w:val="007B669A"/>
    <w:rsid w:val="007C1107"/>
    <w:rsid w:val="007D34D7"/>
    <w:rsid w:val="007D4D51"/>
    <w:rsid w:val="007D6988"/>
    <w:rsid w:val="007E0783"/>
    <w:rsid w:val="007E0FBD"/>
    <w:rsid w:val="007F12B7"/>
    <w:rsid w:val="00801B17"/>
    <w:rsid w:val="00817E63"/>
    <w:rsid w:val="0082290F"/>
    <w:rsid w:val="00827E9E"/>
    <w:rsid w:val="008367AF"/>
    <w:rsid w:val="008374B1"/>
    <w:rsid w:val="00845B5C"/>
    <w:rsid w:val="0085319D"/>
    <w:rsid w:val="0085377A"/>
    <w:rsid w:val="0085619A"/>
    <w:rsid w:val="00874298"/>
    <w:rsid w:val="008865D5"/>
    <w:rsid w:val="008938CE"/>
    <w:rsid w:val="00896D95"/>
    <w:rsid w:val="008A1A85"/>
    <w:rsid w:val="008A4497"/>
    <w:rsid w:val="008A4A3C"/>
    <w:rsid w:val="008B7209"/>
    <w:rsid w:val="008C5AB3"/>
    <w:rsid w:val="008C65C5"/>
    <w:rsid w:val="008D07AE"/>
    <w:rsid w:val="008D106E"/>
    <w:rsid w:val="008E1E77"/>
    <w:rsid w:val="008E75E0"/>
    <w:rsid w:val="008F0FCE"/>
    <w:rsid w:val="008F1F21"/>
    <w:rsid w:val="009024E4"/>
    <w:rsid w:val="009065AB"/>
    <w:rsid w:val="009216B5"/>
    <w:rsid w:val="00921AE3"/>
    <w:rsid w:val="00926704"/>
    <w:rsid w:val="00930D92"/>
    <w:rsid w:val="0094798C"/>
    <w:rsid w:val="00951253"/>
    <w:rsid w:val="00951920"/>
    <w:rsid w:val="009642DC"/>
    <w:rsid w:val="009649C8"/>
    <w:rsid w:val="00964DF0"/>
    <w:rsid w:val="00972AD0"/>
    <w:rsid w:val="009740B4"/>
    <w:rsid w:val="00984277"/>
    <w:rsid w:val="0098543D"/>
    <w:rsid w:val="00992213"/>
    <w:rsid w:val="009934E5"/>
    <w:rsid w:val="00994791"/>
    <w:rsid w:val="009A54FB"/>
    <w:rsid w:val="009A6DFE"/>
    <w:rsid w:val="009B1A87"/>
    <w:rsid w:val="009B63E7"/>
    <w:rsid w:val="009C00CC"/>
    <w:rsid w:val="009C0369"/>
    <w:rsid w:val="009C4E50"/>
    <w:rsid w:val="009C536C"/>
    <w:rsid w:val="009E1980"/>
    <w:rsid w:val="009E283A"/>
    <w:rsid w:val="009E65D0"/>
    <w:rsid w:val="009F005B"/>
    <w:rsid w:val="009F3AC6"/>
    <w:rsid w:val="009F540D"/>
    <w:rsid w:val="00A0185E"/>
    <w:rsid w:val="00A0284A"/>
    <w:rsid w:val="00A05707"/>
    <w:rsid w:val="00A12CB3"/>
    <w:rsid w:val="00A14274"/>
    <w:rsid w:val="00A1467A"/>
    <w:rsid w:val="00A1749A"/>
    <w:rsid w:val="00A1774B"/>
    <w:rsid w:val="00A2320A"/>
    <w:rsid w:val="00A30310"/>
    <w:rsid w:val="00A308CD"/>
    <w:rsid w:val="00A319A5"/>
    <w:rsid w:val="00A32138"/>
    <w:rsid w:val="00A444B6"/>
    <w:rsid w:val="00A4482D"/>
    <w:rsid w:val="00A45DB2"/>
    <w:rsid w:val="00A50A5E"/>
    <w:rsid w:val="00A55598"/>
    <w:rsid w:val="00A5620A"/>
    <w:rsid w:val="00A56CE8"/>
    <w:rsid w:val="00A63D59"/>
    <w:rsid w:val="00A64D6B"/>
    <w:rsid w:val="00A65227"/>
    <w:rsid w:val="00A723FC"/>
    <w:rsid w:val="00A82D1B"/>
    <w:rsid w:val="00A830CC"/>
    <w:rsid w:val="00A86262"/>
    <w:rsid w:val="00A87174"/>
    <w:rsid w:val="00A9634F"/>
    <w:rsid w:val="00AA010E"/>
    <w:rsid w:val="00AA0E1E"/>
    <w:rsid w:val="00AA25FB"/>
    <w:rsid w:val="00AA291B"/>
    <w:rsid w:val="00AB1B9A"/>
    <w:rsid w:val="00AC206E"/>
    <w:rsid w:val="00AE2A28"/>
    <w:rsid w:val="00AF2DDC"/>
    <w:rsid w:val="00B003B7"/>
    <w:rsid w:val="00B0394D"/>
    <w:rsid w:val="00B10E86"/>
    <w:rsid w:val="00B275B8"/>
    <w:rsid w:val="00B35F78"/>
    <w:rsid w:val="00B4398C"/>
    <w:rsid w:val="00B538B4"/>
    <w:rsid w:val="00B53F78"/>
    <w:rsid w:val="00B5449C"/>
    <w:rsid w:val="00B54FB5"/>
    <w:rsid w:val="00B6779E"/>
    <w:rsid w:val="00B720B6"/>
    <w:rsid w:val="00B74D16"/>
    <w:rsid w:val="00B76AC9"/>
    <w:rsid w:val="00B77E8D"/>
    <w:rsid w:val="00B80589"/>
    <w:rsid w:val="00B805D6"/>
    <w:rsid w:val="00B8209F"/>
    <w:rsid w:val="00B87BB7"/>
    <w:rsid w:val="00B9766E"/>
    <w:rsid w:val="00B97A4E"/>
    <w:rsid w:val="00BA31F7"/>
    <w:rsid w:val="00BB0DEB"/>
    <w:rsid w:val="00BB2121"/>
    <w:rsid w:val="00BB607A"/>
    <w:rsid w:val="00BD32ED"/>
    <w:rsid w:val="00BD6DDE"/>
    <w:rsid w:val="00BE2AB5"/>
    <w:rsid w:val="00BE6B24"/>
    <w:rsid w:val="00BF2F55"/>
    <w:rsid w:val="00C04EDC"/>
    <w:rsid w:val="00C07538"/>
    <w:rsid w:val="00C162B0"/>
    <w:rsid w:val="00C170BD"/>
    <w:rsid w:val="00C2629F"/>
    <w:rsid w:val="00C272E8"/>
    <w:rsid w:val="00C31257"/>
    <w:rsid w:val="00C35F97"/>
    <w:rsid w:val="00C40FC6"/>
    <w:rsid w:val="00C446AB"/>
    <w:rsid w:val="00C52E0A"/>
    <w:rsid w:val="00C54FA8"/>
    <w:rsid w:val="00C57D9F"/>
    <w:rsid w:val="00C63B54"/>
    <w:rsid w:val="00C726F1"/>
    <w:rsid w:val="00C73CC9"/>
    <w:rsid w:val="00C82C40"/>
    <w:rsid w:val="00C87E68"/>
    <w:rsid w:val="00C93E0B"/>
    <w:rsid w:val="00C94E40"/>
    <w:rsid w:val="00C96764"/>
    <w:rsid w:val="00C9736A"/>
    <w:rsid w:val="00CB0685"/>
    <w:rsid w:val="00CB4602"/>
    <w:rsid w:val="00CB5812"/>
    <w:rsid w:val="00CB71A3"/>
    <w:rsid w:val="00CB7AB8"/>
    <w:rsid w:val="00CC2330"/>
    <w:rsid w:val="00CC5A4F"/>
    <w:rsid w:val="00CC7B09"/>
    <w:rsid w:val="00CD57FB"/>
    <w:rsid w:val="00CD5808"/>
    <w:rsid w:val="00CD713C"/>
    <w:rsid w:val="00CE42C9"/>
    <w:rsid w:val="00CF0675"/>
    <w:rsid w:val="00CF16EF"/>
    <w:rsid w:val="00CF3214"/>
    <w:rsid w:val="00D0451C"/>
    <w:rsid w:val="00D10086"/>
    <w:rsid w:val="00D10E77"/>
    <w:rsid w:val="00D128D8"/>
    <w:rsid w:val="00D137C8"/>
    <w:rsid w:val="00D13890"/>
    <w:rsid w:val="00D13C01"/>
    <w:rsid w:val="00D141BC"/>
    <w:rsid w:val="00D14BB8"/>
    <w:rsid w:val="00D162A4"/>
    <w:rsid w:val="00D16E01"/>
    <w:rsid w:val="00D17D76"/>
    <w:rsid w:val="00D207D7"/>
    <w:rsid w:val="00D21B0E"/>
    <w:rsid w:val="00D272A4"/>
    <w:rsid w:val="00D33B51"/>
    <w:rsid w:val="00D35E02"/>
    <w:rsid w:val="00D401F4"/>
    <w:rsid w:val="00D402A5"/>
    <w:rsid w:val="00D45C47"/>
    <w:rsid w:val="00D46F59"/>
    <w:rsid w:val="00D51A91"/>
    <w:rsid w:val="00D54A5A"/>
    <w:rsid w:val="00D55812"/>
    <w:rsid w:val="00D56BD7"/>
    <w:rsid w:val="00D75580"/>
    <w:rsid w:val="00D84313"/>
    <w:rsid w:val="00D87E1C"/>
    <w:rsid w:val="00D91745"/>
    <w:rsid w:val="00DA35D1"/>
    <w:rsid w:val="00DB7E5D"/>
    <w:rsid w:val="00DC41F5"/>
    <w:rsid w:val="00DD0775"/>
    <w:rsid w:val="00DD17A4"/>
    <w:rsid w:val="00DD5EE8"/>
    <w:rsid w:val="00DF1F03"/>
    <w:rsid w:val="00DF7626"/>
    <w:rsid w:val="00E01912"/>
    <w:rsid w:val="00E03A08"/>
    <w:rsid w:val="00E047E9"/>
    <w:rsid w:val="00E104B1"/>
    <w:rsid w:val="00E345F1"/>
    <w:rsid w:val="00E34628"/>
    <w:rsid w:val="00E56EC4"/>
    <w:rsid w:val="00E57277"/>
    <w:rsid w:val="00E649F7"/>
    <w:rsid w:val="00E72355"/>
    <w:rsid w:val="00E83C06"/>
    <w:rsid w:val="00E90B31"/>
    <w:rsid w:val="00E90F12"/>
    <w:rsid w:val="00E929DC"/>
    <w:rsid w:val="00E94CA8"/>
    <w:rsid w:val="00E9670C"/>
    <w:rsid w:val="00EA5651"/>
    <w:rsid w:val="00EA729C"/>
    <w:rsid w:val="00EB3815"/>
    <w:rsid w:val="00EB4382"/>
    <w:rsid w:val="00EB5ADA"/>
    <w:rsid w:val="00EC3466"/>
    <w:rsid w:val="00ED027A"/>
    <w:rsid w:val="00ED339D"/>
    <w:rsid w:val="00ED3A3B"/>
    <w:rsid w:val="00EE3818"/>
    <w:rsid w:val="00EE4348"/>
    <w:rsid w:val="00EE53E8"/>
    <w:rsid w:val="00EE723B"/>
    <w:rsid w:val="00EE7E11"/>
    <w:rsid w:val="00EF2289"/>
    <w:rsid w:val="00EF5C01"/>
    <w:rsid w:val="00F02D60"/>
    <w:rsid w:val="00F07983"/>
    <w:rsid w:val="00F13BF8"/>
    <w:rsid w:val="00F14EED"/>
    <w:rsid w:val="00F15754"/>
    <w:rsid w:val="00F15D2D"/>
    <w:rsid w:val="00F26E8E"/>
    <w:rsid w:val="00F27185"/>
    <w:rsid w:val="00F2748B"/>
    <w:rsid w:val="00F36787"/>
    <w:rsid w:val="00F4021E"/>
    <w:rsid w:val="00F40F29"/>
    <w:rsid w:val="00F46970"/>
    <w:rsid w:val="00F47784"/>
    <w:rsid w:val="00F50CF1"/>
    <w:rsid w:val="00F51E84"/>
    <w:rsid w:val="00F62EF7"/>
    <w:rsid w:val="00F63E84"/>
    <w:rsid w:val="00F701D4"/>
    <w:rsid w:val="00F70F33"/>
    <w:rsid w:val="00F77626"/>
    <w:rsid w:val="00F77C2D"/>
    <w:rsid w:val="00F83D59"/>
    <w:rsid w:val="00F91320"/>
    <w:rsid w:val="00F976E9"/>
    <w:rsid w:val="00FB4649"/>
    <w:rsid w:val="00FB58B1"/>
    <w:rsid w:val="00FC1F0B"/>
    <w:rsid w:val="00FC47BE"/>
    <w:rsid w:val="00FC47E3"/>
    <w:rsid w:val="00FE0361"/>
    <w:rsid w:val="00FE315F"/>
    <w:rsid w:val="00FE52E5"/>
    <w:rsid w:val="00FF3456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84B12"/>
  <w15:docId w15:val="{39EE7886-BFF7-4EA1-88CF-F7382453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sz w:val="22"/>
        <w:szCs w:val="22"/>
        <w:lang w:val="en-US" w:eastAsia="en-US" w:bidi="en-US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6B5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81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812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5812"/>
    <w:pPr>
      <w:outlineLvl w:val="2"/>
    </w:pPr>
    <w:rPr>
      <w:smallCaps/>
      <w:spacing w:val="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5812"/>
    <w:pPr>
      <w:spacing w:before="240"/>
      <w:outlineLvl w:val="3"/>
    </w:pPr>
    <w:rPr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5812"/>
    <w:pPr>
      <w:spacing w:before="20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5812"/>
    <w:pPr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5812"/>
    <w:pPr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5812"/>
    <w:pPr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5812"/>
    <w:pPr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D5581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581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81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581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81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812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81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81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81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81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5812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55812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5581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5812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5581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99"/>
    <w:qFormat/>
    <w:rsid w:val="00D55812"/>
    <w:rPr>
      <w:b/>
      <w:color w:val="C0504D" w:themeColor="accent2"/>
    </w:rPr>
  </w:style>
  <w:style w:type="character" w:styleId="Emphasis">
    <w:name w:val="Emphasis"/>
    <w:uiPriority w:val="20"/>
    <w:qFormat/>
    <w:rsid w:val="00D5581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55812"/>
  </w:style>
  <w:style w:type="character" w:customStyle="1" w:styleId="NoSpacingChar">
    <w:name w:val="No Spacing Char"/>
    <w:basedOn w:val="DefaultParagraphFont"/>
    <w:link w:val="NoSpacing"/>
    <w:uiPriority w:val="1"/>
    <w:rsid w:val="00D55812"/>
  </w:style>
  <w:style w:type="paragraph" w:styleId="Quote">
    <w:name w:val="Quote"/>
    <w:basedOn w:val="Normal"/>
    <w:next w:val="Normal"/>
    <w:link w:val="QuoteChar"/>
    <w:uiPriority w:val="29"/>
    <w:qFormat/>
    <w:rsid w:val="00D558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5581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81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581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55812"/>
    <w:rPr>
      <w:i/>
    </w:rPr>
  </w:style>
  <w:style w:type="character" w:styleId="IntenseEmphasis">
    <w:name w:val="Intense Emphasis"/>
    <w:uiPriority w:val="21"/>
    <w:qFormat/>
    <w:rsid w:val="00D5581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55812"/>
    <w:rPr>
      <w:b/>
    </w:rPr>
  </w:style>
  <w:style w:type="character" w:styleId="IntenseReference">
    <w:name w:val="Intense Reference"/>
    <w:uiPriority w:val="32"/>
    <w:qFormat/>
    <w:rsid w:val="00D5581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5581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5812"/>
    <w:pPr>
      <w:outlineLvl w:val="9"/>
    </w:pPr>
  </w:style>
  <w:style w:type="paragraph" w:styleId="BodyTextIndent">
    <w:name w:val="Body Text Indent"/>
    <w:basedOn w:val="Normal"/>
    <w:link w:val="BodyTextIndentChar"/>
    <w:rsid w:val="009216B5"/>
    <w:pPr>
      <w:ind w:firstLine="720"/>
    </w:pPr>
    <w:rPr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9216B5"/>
    <w:rPr>
      <w:rFonts w:ascii="Times New Roman" w:eastAsia="Times New Roman" w:hAnsi="Times New Roman" w:cs="Times New Roman"/>
      <w:sz w:val="24"/>
      <w:szCs w:val="20"/>
      <w:lang w:val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921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6B5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6B5"/>
    <w:rPr>
      <w:rFonts w:ascii="Calibri" w:eastAsia="Calibri" w:hAnsi="Calibri" w:cs="Times New Roman"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B5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929D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9D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929D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9DC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047F02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BE6B24"/>
    <w:pPr>
      <w:spacing w:before="100" w:beforeAutospacing="1" w:after="100" w:afterAutospacing="1"/>
    </w:pPr>
    <w:rPr>
      <w:lang w:val="it-IT" w:eastAsia="it-IT"/>
    </w:rPr>
  </w:style>
  <w:style w:type="table" w:styleId="TableGrid">
    <w:name w:val="Table Grid"/>
    <w:basedOn w:val="TableNormal"/>
    <w:uiPriority w:val="99"/>
    <w:rsid w:val="00BE6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locked/>
    <w:rsid w:val="00A308CD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Lparagraph">
    <w:name w:val="SL paragraph"/>
    <w:basedOn w:val="Normal"/>
    <w:rsid w:val="00A1467A"/>
    <w:pPr>
      <w:numPr>
        <w:ilvl w:val="1"/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outhact.a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youthact.a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3AC8E-06CF-424F-8950-0303CB6E9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Erli</dc:creator>
  <cp:lastModifiedBy>User</cp:lastModifiedBy>
  <cp:revision>52</cp:revision>
  <cp:lastPrinted>2022-04-27T07:13:00Z</cp:lastPrinted>
  <dcterms:created xsi:type="dcterms:W3CDTF">2017-06-29T08:53:00Z</dcterms:created>
  <dcterms:modified xsi:type="dcterms:W3CDTF">2022-04-27T07:21:00Z</dcterms:modified>
</cp:coreProperties>
</file>